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D47" w:rsidRPr="00CD6EF8" w:rsidRDefault="000D7D47" w:rsidP="00CD6EF8">
      <w:pPr>
        <w:pStyle w:val="Default"/>
        <w:jc w:val="center"/>
        <w:rPr>
          <w:rFonts w:ascii="Arial" w:hAnsi="Arial" w:cs="Arial"/>
          <w:sz w:val="32"/>
          <w:szCs w:val="32"/>
        </w:rPr>
      </w:pPr>
      <w:r w:rsidRPr="00CD6EF8">
        <w:rPr>
          <w:rFonts w:ascii="Arial" w:hAnsi="Arial" w:cs="Arial"/>
          <w:bCs/>
          <w:sz w:val="32"/>
          <w:szCs w:val="32"/>
        </w:rPr>
        <w:t>FICHA DE INSCRIÇÃO – MONITORIA</w:t>
      </w:r>
    </w:p>
    <w:p w:rsidR="000D7D47" w:rsidRPr="00CD6EF8" w:rsidRDefault="000D7D47" w:rsidP="00CD6EF8">
      <w:pPr>
        <w:jc w:val="center"/>
        <w:rPr>
          <w:rFonts w:cs="Arial"/>
          <w:bCs/>
          <w:sz w:val="32"/>
          <w:szCs w:val="32"/>
        </w:rPr>
      </w:pPr>
      <w:r w:rsidRPr="00CD6EF8">
        <w:rPr>
          <w:rFonts w:cs="Arial"/>
          <w:bCs/>
          <w:sz w:val="32"/>
          <w:szCs w:val="32"/>
        </w:rPr>
        <w:t xml:space="preserve">ENGENHARIA AGRONÔMICA </w:t>
      </w:r>
    </w:p>
    <w:p w:rsidR="000D7D47" w:rsidRPr="00CD6EF8" w:rsidRDefault="000D7D47" w:rsidP="00CD6EF8">
      <w:pPr>
        <w:jc w:val="center"/>
        <w:rPr>
          <w:rFonts w:cs="Arial"/>
          <w:bCs/>
          <w:sz w:val="32"/>
          <w:szCs w:val="32"/>
        </w:rPr>
      </w:pPr>
      <w:r>
        <w:rPr>
          <w:rFonts w:cs="Arial"/>
          <w:bCs/>
          <w:sz w:val="32"/>
          <w:szCs w:val="32"/>
        </w:rPr>
        <w:t>1º Semestre 2016</w:t>
      </w:r>
    </w:p>
    <w:p w:rsidR="000D7D47" w:rsidRPr="00CD6EF8" w:rsidRDefault="000D7D47" w:rsidP="00CD6EF8">
      <w:pPr>
        <w:jc w:val="center"/>
        <w:rPr>
          <w:rFonts w:cs="Arial"/>
          <w:b/>
          <w:bCs/>
          <w:sz w:val="32"/>
          <w:szCs w:val="32"/>
        </w:rPr>
      </w:pPr>
    </w:p>
    <w:p w:rsidR="000D7D47" w:rsidRPr="00CD6EF8" w:rsidRDefault="000D7D47" w:rsidP="00CD6EF8">
      <w:pPr>
        <w:jc w:val="center"/>
        <w:rPr>
          <w:rFonts w:cs="Arial"/>
          <w:b/>
          <w:bCs/>
          <w:sz w:val="32"/>
          <w:szCs w:val="32"/>
        </w:rPr>
      </w:pPr>
    </w:p>
    <w:p w:rsidR="000D7D47" w:rsidRPr="00CD6EF8" w:rsidRDefault="000D7D47" w:rsidP="00CD6EF8">
      <w:pPr>
        <w:rPr>
          <w:rFonts w:cs="Arial"/>
          <w:bCs/>
          <w:sz w:val="32"/>
          <w:szCs w:val="32"/>
        </w:rPr>
      </w:pPr>
    </w:p>
    <w:p w:rsidR="000D7D47" w:rsidRPr="00CD6EF8" w:rsidRDefault="000D7D47" w:rsidP="00CD6EF8">
      <w:pPr>
        <w:rPr>
          <w:rFonts w:cs="Arial"/>
          <w:b/>
          <w:bCs/>
          <w:sz w:val="32"/>
          <w:szCs w:val="32"/>
        </w:rPr>
      </w:pPr>
      <w:r w:rsidRPr="00CD6EF8">
        <w:rPr>
          <w:rFonts w:cs="Arial"/>
          <w:bCs/>
          <w:sz w:val="32"/>
          <w:szCs w:val="32"/>
        </w:rPr>
        <w:t>Nome:</w:t>
      </w:r>
      <w:r w:rsidRPr="00CD6EF8">
        <w:rPr>
          <w:rFonts w:cs="Arial"/>
          <w:b/>
          <w:bCs/>
          <w:sz w:val="32"/>
          <w:szCs w:val="32"/>
        </w:rPr>
        <w:t xml:space="preserve"> </w:t>
      </w:r>
    </w:p>
    <w:p w:rsidR="000D7D47" w:rsidRPr="00CD6EF8" w:rsidRDefault="000D7D47" w:rsidP="00CD6EF8">
      <w:pPr>
        <w:rPr>
          <w:rFonts w:cs="Arial"/>
          <w:bCs/>
          <w:sz w:val="32"/>
          <w:szCs w:val="32"/>
        </w:rPr>
      </w:pPr>
    </w:p>
    <w:p w:rsidR="000D7D47" w:rsidRPr="00CD6EF8" w:rsidRDefault="000D7D47" w:rsidP="00CD6EF8">
      <w:pPr>
        <w:rPr>
          <w:rFonts w:cs="Arial"/>
          <w:bCs/>
          <w:sz w:val="32"/>
          <w:szCs w:val="32"/>
        </w:rPr>
      </w:pPr>
      <w:r w:rsidRPr="00CD6EF8">
        <w:rPr>
          <w:rFonts w:cs="Arial"/>
          <w:bCs/>
          <w:sz w:val="32"/>
          <w:szCs w:val="32"/>
        </w:rPr>
        <w:t xml:space="preserve">Telefones: </w:t>
      </w:r>
    </w:p>
    <w:p w:rsidR="000D7D47" w:rsidRPr="00CD6EF8" w:rsidRDefault="000D7D47" w:rsidP="00CD6EF8">
      <w:pPr>
        <w:rPr>
          <w:rFonts w:cs="Arial"/>
          <w:bCs/>
          <w:sz w:val="32"/>
          <w:szCs w:val="32"/>
        </w:rPr>
      </w:pPr>
    </w:p>
    <w:p w:rsidR="000D7D47" w:rsidRPr="00CD6EF8" w:rsidRDefault="000D7D47" w:rsidP="00CD6EF8">
      <w:pPr>
        <w:rPr>
          <w:rFonts w:cs="Arial"/>
          <w:bCs/>
          <w:sz w:val="32"/>
          <w:szCs w:val="32"/>
        </w:rPr>
      </w:pPr>
      <w:r w:rsidRPr="00CD6EF8">
        <w:rPr>
          <w:rFonts w:cs="Arial"/>
          <w:bCs/>
          <w:sz w:val="32"/>
          <w:szCs w:val="32"/>
        </w:rPr>
        <w:t xml:space="preserve">E-mail: </w:t>
      </w:r>
    </w:p>
    <w:p w:rsidR="000D7D47" w:rsidRPr="00CD6EF8" w:rsidRDefault="000D7D47" w:rsidP="00CD6EF8">
      <w:pPr>
        <w:rPr>
          <w:rFonts w:cs="Arial"/>
          <w:bCs/>
          <w:sz w:val="32"/>
          <w:szCs w:val="32"/>
        </w:rPr>
      </w:pPr>
    </w:p>
    <w:p w:rsidR="000D7D47" w:rsidRPr="00CD6EF8" w:rsidRDefault="000D7D47" w:rsidP="00CD6EF8">
      <w:pPr>
        <w:rPr>
          <w:rFonts w:cs="Arial"/>
          <w:bCs/>
          <w:sz w:val="32"/>
          <w:szCs w:val="32"/>
        </w:rPr>
      </w:pPr>
      <w:r w:rsidRPr="00CD6EF8">
        <w:rPr>
          <w:rFonts w:cs="Arial"/>
          <w:bCs/>
          <w:sz w:val="32"/>
          <w:szCs w:val="32"/>
        </w:rPr>
        <w:t xml:space="preserve">R.A: </w:t>
      </w:r>
    </w:p>
    <w:p w:rsidR="000D7D47" w:rsidRPr="00CD6EF8" w:rsidRDefault="000D7D47" w:rsidP="00CD6EF8">
      <w:pPr>
        <w:rPr>
          <w:rFonts w:cs="Arial"/>
          <w:bCs/>
          <w:sz w:val="32"/>
          <w:szCs w:val="32"/>
        </w:rPr>
      </w:pPr>
    </w:p>
    <w:p w:rsidR="000D7D47" w:rsidRPr="00CD6EF8" w:rsidRDefault="000D7D47" w:rsidP="00CD6EF8">
      <w:pPr>
        <w:rPr>
          <w:rFonts w:cs="Arial"/>
          <w:bCs/>
          <w:sz w:val="32"/>
          <w:szCs w:val="32"/>
        </w:rPr>
      </w:pPr>
      <w:r w:rsidRPr="00CD6EF8">
        <w:rPr>
          <w:rFonts w:cs="Arial"/>
          <w:bCs/>
          <w:sz w:val="32"/>
          <w:szCs w:val="32"/>
        </w:rPr>
        <w:t xml:space="preserve">Período: </w:t>
      </w:r>
    </w:p>
    <w:p w:rsidR="000D7D47" w:rsidRPr="00CD6EF8" w:rsidRDefault="000D7D47" w:rsidP="00CD6EF8">
      <w:pPr>
        <w:rPr>
          <w:rFonts w:cs="Arial"/>
          <w:bCs/>
          <w:sz w:val="32"/>
          <w:szCs w:val="32"/>
        </w:rPr>
      </w:pPr>
    </w:p>
    <w:p w:rsidR="000D7D47" w:rsidRDefault="000D7D47" w:rsidP="00CD6EF8">
      <w:pPr>
        <w:rPr>
          <w:rFonts w:cs="Arial"/>
          <w:bCs/>
          <w:sz w:val="32"/>
          <w:szCs w:val="32"/>
        </w:rPr>
      </w:pPr>
      <w:r w:rsidRPr="00CD6EF8">
        <w:rPr>
          <w:rFonts w:cs="Arial"/>
          <w:bCs/>
          <w:sz w:val="32"/>
          <w:szCs w:val="32"/>
        </w:rPr>
        <w:t xml:space="preserve">Disciplina: </w:t>
      </w:r>
    </w:p>
    <w:p w:rsidR="000D7D47" w:rsidRDefault="000D7D47" w:rsidP="00CD6EF8">
      <w:pPr>
        <w:rPr>
          <w:rFonts w:cs="Arial"/>
          <w:bCs/>
          <w:sz w:val="32"/>
          <w:szCs w:val="32"/>
        </w:rPr>
      </w:pPr>
    </w:p>
    <w:p w:rsidR="000D7D47" w:rsidRDefault="000D7D47" w:rsidP="00CD6EF8">
      <w:pPr>
        <w:rPr>
          <w:rFonts w:cs="Arial"/>
          <w:bCs/>
          <w:sz w:val="32"/>
          <w:szCs w:val="32"/>
        </w:rPr>
      </w:pPr>
      <w:bookmarkStart w:id="0" w:name="_GoBack"/>
      <w:bookmarkEnd w:id="0"/>
    </w:p>
    <w:sectPr w:rsidR="000D7D47" w:rsidSect="00041072">
      <w:headerReference w:type="default" r:id="rId7"/>
      <w:footerReference w:type="default" r:id="rId8"/>
      <w:pgSz w:w="11906" w:h="16838" w:code="9"/>
      <w:pgMar w:top="2268" w:right="1134" w:bottom="155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ADD" w:rsidRDefault="00991ADD" w:rsidP="00702A70">
      <w:r>
        <w:separator/>
      </w:r>
    </w:p>
  </w:endnote>
  <w:endnote w:type="continuationSeparator" w:id="0">
    <w:p w:rsidR="00991ADD" w:rsidRDefault="00991ADD" w:rsidP="0070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FB8" w:rsidRDefault="006A1FB8" w:rsidP="006A1FB8">
    <w:pPr>
      <w:pStyle w:val="Rodap"/>
      <w:tabs>
        <w:tab w:val="clear" w:pos="4252"/>
        <w:tab w:val="clear" w:pos="8504"/>
        <w:tab w:val="left" w:pos="180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ADD" w:rsidRDefault="00991ADD" w:rsidP="00702A70">
      <w:r>
        <w:separator/>
      </w:r>
    </w:p>
  </w:footnote>
  <w:footnote w:type="continuationSeparator" w:id="0">
    <w:p w:rsidR="00991ADD" w:rsidRDefault="00991ADD" w:rsidP="00702A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D86" w:rsidRDefault="00A750F8" w:rsidP="006A1FB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-459740</wp:posOffset>
          </wp:positionV>
          <wp:extent cx="7560000" cy="10685840"/>
          <wp:effectExtent l="0" t="0" r="3175" b="127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UNIFAFIBE ER 2015-201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5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A1FB8" w:rsidRPr="006A1FB8" w:rsidRDefault="006A1FB8" w:rsidP="006A1FB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660B3A"/>
    <w:multiLevelType w:val="hybridMultilevel"/>
    <w:tmpl w:val="A218EFDC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A70"/>
    <w:rsid w:val="00041072"/>
    <w:rsid w:val="00044950"/>
    <w:rsid w:val="000C3D08"/>
    <w:rsid w:val="000D7D47"/>
    <w:rsid w:val="000F2E01"/>
    <w:rsid w:val="001903FE"/>
    <w:rsid w:val="001C3239"/>
    <w:rsid w:val="001D6D1B"/>
    <w:rsid w:val="00277CF8"/>
    <w:rsid w:val="002B2B85"/>
    <w:rsid w:val="00426C48"/>
    <w:rsid w:val="0047539C"/>
    <w:rsid w:val="00476C3B"/>
    <w:rsid w:val="005D2CD2"/>
    <w:rsid w:val="005F74A4"/>
    <w:rsid w:val="00684D9F"/>
    <w:rsid w:val="006A1FB8"/>
    <w:rsid w:val="006A3A27"/>
    <w:rsid w:val="006B7A61"/>
    <w:rsid w:val="006E2D28"/>
    <w:rsid w:val="00702A70"/>
    <w:rsid w:val="00786510"/>
    <w:rsid w:val="007B3A84"/>
    <w:rsid w:val="007E00FC"/>
    <w:rsid w:val="00843459"/>
    <w:rsid w:val="008658C4"/>
    <w:rsid w:val="008D3647"/>
    <w:rsid w:val="008F56BC"/>
    <w:rsid w:val="00991ADD"/>
    <w:rsid w:val="009C1D86"/>
    <w:rsid w:val="009D317D"/>
    <w:rsid w:val="009E4A42"/>
    <w:rsid w:val="00A033D9"/>
    <w:rsid w:val="00A50116"/>
    <w:rsid w:val="00A750F8"/>
    <w:rsid w:val="00A86FFD"/>
    <w:rsid w:val="00A9362A"/>
    <w:rsid w:val="00AE1035"/>
    <w:rsid w:val="00B324FB"/>
    <w:rsid w:val="00C01EC1"/>
    <w:rsid w:val="00C15C32"/>
    <w:rsid w:val="00C873B7"/>
    <w:rsid w:val="00CA41DF"/>
    <w:rsid w:val="00CA471D"/>
    <w:rsid w:val="00CD5BBC"/>
    <w:rsid w:val="00D131D8"/>
    <w:rsid w:val="00E2283F"/>
    <w:rsid w:val="00EB451E"/>
    <w:rsid w:val="00ED2D93"/>
    <w:rsid w:val="00F01110"/>
    <w:rsid w:val="00F77C5F"/>
    <w:rsid w:val="00FA4707"/>
    <w:rsid w:val="00FC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5:docId w15:val="{41DF5528-1999-4821-B651-20EA5119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39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2A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02A70"/>
  </w:style>
  <w:style w:type="paragraph" w:styleId="Rodap">
    <w:name w:val="footer"/>
    <w:basedOn w:val="Normal"/>
    <w:link w:val="RodapChar"/>
    <w:uiPriority w:val="99"/>
    <w:unhideWhenUsed/>
    <w:rsid w:val="00702A7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02A70"/>
  </w:style>
  <w:style w:type="paragraph" w:styleId="Textodebalo">
    <w:name w:val="Balloon Text"/>
    <w:basedOn w:val="Normal"/>
    <w:link w:val="TextodebaloChar"/>
    <w:uiPriority w:val="99"/>
    <w:semiHidden/>
    <w:unhideWhenUsed/>
    <w:rsid w:val="00702A7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A7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B7A61"/>
    <w:pPr>
      <w:widowControl w:val="0"/>
      <w:ind w:left="720"/>
      <w:contextualSpacing/>
    </w:pPr>
    <w:rPr>
      <w:rFonts w:ascii="Arial" w:eastAsia="Times New Roman" w:hAnsi="Arial" w:cs="Times New Roman"/>
      <w:sz w:val="24"/>
      <w:szCs w:val="24"/>
      <w:lang w:eastAsia="pt-BR"/>
    </w:rPr>
  </w:style>
  <w:style w:type="paragraph" w:customStyle="1" w:styleId="Default">
    <w:name w:val="Default"/>
    <w:rsid w:val="000D7D47"/>
    <w:pPr>
      <w:autoSpaceDE w:val="0"/>
      <w:autoSpaceDN w:val="0"/>
      <w:adjustRightInd w:val="0"/>
    </w:pPr>
    <w:rPr>
      <w:rFonts w:ascii="Trebuchet MS" w:eastAsia="Times New Roman" w:hAnsi="Trebuchet MS" w:cs="Trebuchet MS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Associação de Educação e Cultura do Norte Paulista</Company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Lopes Soares</dc:creator>
  <cp:keywords/>
  <dc:description/>
  <cp:lastModifiedBy>Guilherme</cp:lastModifiedBy>
  <cp:revision>2</cp:revision>
  <cp:lastPrinted>2014-11-07T00:18:00Z</cp:lastPrinted>
  <dcterms:created xsi:type="dcterms:W3CDTF">2016-03-12T01:12:00Z</dcterms:created>
  <dcterms:modified xsi:type="dcterms:W3CDTF">2016-03-12T01:12:00Z</dcterms:modified>
</cp:coreProperties>
</file>